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2C7A06">
        <w:rPr>
          <w:rFonts w:ascii="Arial" w:hAnsi="Arial" w:cs="Arial"/>
        </w:rPr>
        <w:t xml:space="preserve">Μυτιλήνη </w:t>
      </w:r>
      <w:r w:rsidR="002C7A06" w:rsidRPr="002C7A06">
        <w:rPr>
          <w:rFonts w:ascii="Arial" w:hAnsi="Arial" w:cs="Arial"/>
        </w:rPr>
        <w:t>12</w:t>
      </w:r>
      <w:r w:rsidR="002C7A06">
        <w:rPr>
          <w:rFonts w:ascii="Arial" w:hAnsi="Arial" w:cs="Arial"/>
        </w:rPr>
        <w:t>/11</w:t>
      </w:r>
      <w:r w:rsidR="00EF372C">
        <w:rPr>
          <w:rFonts w:ascii="Arial" w:hAnsi="Arial" w:cs="Arial"/>
        </w:rPr>
        <w:t>/ 2019</w:t>
      </w:r>
    </w:p>
    <w:p w:rsidR="00996571" w:rsidRPr="000A3720"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2C7A06">
        <w:rPr>
          <w:rFonts w:ascii="Arial" w:hAnsi="Arial" w:cs="Arial"/>
        </w:rPr>
        <w:t>:</w:t>
      </w:r>
      <w:r w:rsidR="000A3720" w:rsidRPr="000A3720">
        <w:rPr>
          <w:rFonts w:ascii="Arial" w:hAnsi="Arial" w:cs="Arial"/>
        </w:rPr>
        <w:t>12121</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536779" w:rsidRPr="00647645" w:rsidRDefault="00536779" w:rsidP="00996571">
      <w:pPr>
        <w:jc w:val="center"/>
        <w:rPr>
          <w:rFonts w:ascii="Arial" w:hAnsi="Arial" w:cs="Arial"/>
          <w:b/>
          <w:sz w:val="28"/>
          <w:szCs w:val="28"/>
        </w:rPr>
      </w:pPr>
    </w:p>
    <w:p w:rsidR="00536779" w:rsidRPr="00647645" w:rsidRDefault="00536779"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DA01D0" w:rsidRDefault="00996571" w:rsidP="00996571">
      <w:pPr>
        <w:rPr>
          <w:rFonts w:ascii="Arial" w:hAnsi="Arial" w:cs="Arial"/>
        </w:rPr>
      </w:pPr>
      <w:r w:rsidRPr="00F14858">
        <w:rPr>
          <w:rFonts w:ascii="Arial" w:hAnsi="Arial" w:cs="Arial"/>
          <w:b/>
        </w:rPr>
        <w:t>ΘΕΜΑ:</w:t>
      </w:r>
      <w:r w:rsidR="00DA01D0">
        <w:rPr>
          <w:rFonts w:ascii="Arial" w:hAnsi="Arial" w:cs="Arial"/>
          <w:b/>
        </w:rPr>
        <w:t xml:space="preserve"> </w:t>
      </w:r>
      <w:r w:rsidR="00E30103">
        <w:rPr>
          <w:rFonts w:ascii="Arial" w:hAnsi="Arial" w:cs="Arial"/>
        </w:rPr>
        <w:t>Προμήθεια πτερωτών αντλιών λυμάτων</w:t>
      </w:r>
      <w:r w:rsidR="00DA01D0">
        <w:rPr>
          <w:rFonts w:ascii="Arial" w:hAnsi="Arial" w:cs="Arial"/>
        </w:rPr>
        <w:t xml:space="preserve"> </w:t>
      </w:r>
      <w:r w:rsidR="00DA01D0">
        <w:rPr>
          <w:rFonts w:ascii="Arial" w:hAnsi="Arial" w:cs="Arial"/>
          <w:lang w:val="en-US"/>
        </w:rPr>
        <w:t>WILO</w:t>
      </w:r>
      <w:r w:rsidR="00DA01D0" w:rsidRPr="00DA01D0">
        <w:rPr>
          <w:rFonts w:ascii="Arial" w:hAnsi="Arial" w:cs="Arial"/>
        </w:rPr>
        <w:t xml:space="preserve"> </w:t>
      </w:r>
      <w:r w:rsidR="00DA01D0">
        <w:rPr>
          <w:rFonts w:ascii="Arial" w:hAnsi="Arial" w:cs="Arial"/>
        </w:rPr>
        <w:t xml:space="preserve">στο </w:t>
      </w:r>
      <w:r w:rsidR="002C7A06">
        <w:rPr>
          <w:rFonts w:ascii="Arial" w:hAnsi="Arial" w:cs="Arial"/>
        </w:rPr>
        <w:t xml:space="preserve">κεντρικό </w:t>
      </w:r>
      <w:r w:rsidR="00DA01D0">
        <w:rPr>
          <w:rFonts w:ascii="Arial" w:hAnsi="Arial" w:cs="Arial"/>
        </w:rPr>
        <w:t>αντλιοστάσιο</w:t>
      </w:r>
      <w:r w:rsidR="002C7A06">
        <w:rPr>
          <w:rFonts w:ascii="Arial" w:hAnsi="Arial" w:cs="Arial"/>
        </w:rPr>
        <w:t xml:space="preserve"> λυμάτων </w:t>
      </w:r>
      <w:r w:rsidR="00DA01D0">
        <w:rPr>
          <w:rFonts w:ascii="Arial" w:hAnsi="Arial" w:cs="Arial"/>
        </w:rPr>
        <w:t>Πλωμαρίου</w:t>
      </w:r>
      <w:r w:rsidR="00E30103">
        <w:rPr>
          <w:rFonts w:ascii="Arial" w:hAnsi="Arial" w:cs="Arial"/>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Default="00996571" w:rsidP="005954DF">
            <w:pPr>
              <w:tabs>
                <w:tab w:val="left" w:pos="1386"/>
              </w:tabs>
              <w:jc w:val="center"/>
              <w:rPr>
                <w:b/>
                <w:lang w:eastAsia="en-US"/>
              </w:rPr>
            </w:pPr>
            <w:r>
              <w:rPr>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Default="00996571" w:rsidP="005954DF">
            <w:pPr>
              <w:jc w:val="center"/>
              <w:rPr>
                <w:b/>
                <w:lang w:eastAsia="en-US"/>
              </w:rPr>
            </w:pPr>
            <w:r>
              <w:rPr>
                <w:b/>
                <w:lang w:eastAsia="en-US"/>
              </w:rPr>
              <w:t>ΤΕΧΝΙΚΗ ΠΕΡΙΓΡΑΦΗ/ΠΡΟΔΙΑΓΡΑΦ</w:t>
            </w:r>
            <w:r>
              <w:rPr>
                <w:b/>
                <w:lang w:val="en-US" w:eastAsia="en-US"/>
              </w:rPr>
              <w:t>E</w:t>
            </w:r>
            <w:r>
              <w:rPr>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9320D" w:rsidRDefault="00996571" w:rsidP="005954DF">
            <w:pPr>
              <w:jc w:val="center"/>
              <w:rPr>
                <w:b/>
                <w:sz w:val="20"/>
                <w:szCs w:val="20"/>
                <w:lang w:eastAsia="en-US"/>
              </w:rPr>
            </w:pPr>
            <w:r w:rsidRPr="0009320D">
              <w:rPr>
                <w:b/>
                <w:sz w:val="20"/>
                <w:szCs w:val="20"/>
                <w:lang w:eastAsia="en-US"/>
              </w:rPr>
              <w:t>ΠΟΣΟΤΗΤΑ</w:t>
            </w:r>
          </w:p>
        </w:tc>
      </w:tr>
      <w:tr w:rsidR="00996571" w:rsidRPr="00DA01D0"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255C6" w:rsidRDefault="00996571" w:rsidP="005954DF">
            <w:pPr>
              <w:tabs>
                <w:tab w:val="left" w:pos="1386"/>
              </w:tabs>
              <w:jc w:val="center"/>
              <w:rPr>
                <w:b/>
                <w:lang w:eastAsia="en-US"/>
              </w:rPr>
            </w:pPr>
            <w:r w:rsidRPr="008255C6">
              <w:rPr>
                <w:b/>
                <w:lang w:eastAsia="en-US"/>
              </w:rPr>
              <w:t>1</w:t>
            </w:r>
          </w:p>
          <w:p w:rsidR="00996571" w:rsidRPr="008255C6" w:rsidRDefault="00996571" w:rsidP="005954DF">
            <w:pPr>
              <w:rPr>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0689F" w:rsidRDefault="002C7A06"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Πτερωτή αντλιών λυμάτων </w:t>
            </w:r>
            <w:r>
              <w:rPr>
                <w:rFonts w:ascii="Arial" w:hAnsi="Arial" w:cs="Arial"/>
                <w:b/>
                <w:lang w:val="en-US" w:eastAsia="en-US"/>
              </w:rPr>
              <w:t>Wilo</w:t>
            </w: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p>
          <w:p w:rsidR="00DA01D0" w:rsidRPr="006358AE" w:rsidRDefault="00AD3051" w:rsidP="005954DF">
            <w:pPr>
              <w:pStyle w:val="1"/>
              <w:spacing w:before="0" w:beforeAutospacing="0" w:after="0" w:afterAutospacing="0" w:line="288" w:lineRule="atLeast"/>
              <w:jc w:val="both"/>
              <w:rPr>
                <w:rFonts w:ascii="Arial" w:hAnsi="Arial" w:cs="Arial"/>
                <w:b/>
                <w:lang w:eastAsia="en-US"/>
              </w:rPr>
            </w:pPr>
            <w:r>
              <w:rPr>
                <w:rFonts w:ascii="Arial" w:hAnsi="Arial" w:cs="Arial"/>
                <w:b/>
                <w:lang w:val="en-US" w:eastAsia="en-US"/>
              </w:rPr>
              <w:t>EMU</w:t>
            </w:r>
            <w:r w:rsidRPr="006358AE">
              <w:rPr>
                <w:rFonts w:ascii="Arial" w:hAnsi="Arial" w:cs="Arial"/>
                <w:b/>
                <w:lang w:eastAsia="en-US"/>
              </w:rPr>
              <w:t xml:space="preserve"> </w:t>
            </w:r>
            <w:r w:rsidR="00DA01D0" w:rsidRPr="00EF3267">
              <w:rPr>
                <w:rFonts w:ascii="Arial" w:hAnsi="Arial" w:cs="Arial"/>
                <w:b/>
                <w:lang w:val="en-US" w:eastAsia="en-US"/>
              </w:rPr>
              <w:t>FA</w:t>
            </w:r>
            <w:r w:rsidRPr="006358AE">
              <w:rPr>
                <w:rFonts w:ascii="Arial" w:hAnsi="Arial" w:cs="Arial"/>
                <w:b/>
                <w:lang w:eastAsia="en-US"/>
              </w:rPr>
              <w:t xml:space="preserve"> </w:t>
            </w:r>
            <w:r w:rsidR="00DA01D0" w:rsidRPr="006358AE">
              <w:rPr>
                <w:rFonts w:ascii="Arial" w:hAnsi="Arial" w:cs="Arial"/>
                <w:b/>
                <w:lang w:eastAsia="en-US"/>
              </w:rPr>
              <w:t>10.65</w:t>
            </w:r>
            <w:r w:rsidRPr="006358AE">
              <w:rPr>
                <w:rFonts w:ascii="Arial" w:hAnsi="Arial" w:cs="Arial"/>
                <w:b/>
                <w:lang w:eastAsia="en-US"/>
              </w:rPr>
              <w:t xml:space="preserve"> </w:t>
            </w:r>
            <w:r w:rsidR="00DA01D0" w:rsidRPr="00EF3267">
              <w:rPr>
                <w:rFonts w:ascii="Arial" w:hAnsi="Arial" w:cs="Arial"/>
                <w:b/>
                <w:lang w:val="en-US" w:eastAsia="en-US"/>
              </w:rPr>
              <w:t>E</w:t>
            </w:r>
          </w:p>
          <w:p w:rsidR="00DA01D0" w:rsidRPr="00EF3267" w:rsidRDefault="00DA01D0" w:rsidP="005954DF">
            <w:pPr>
              <w:pStyle w:val="1"/>
              <w:spacing w:before="0" w:beforeAutospacing="0" w:after="0" w:afterAutospacing="0" w:line="288" w:lineRule="atLeast"/>
              <w:jc w:val="both"/>
              <w:rPr>
                <w:rFonts w:ascii="Arial" w:hAnsi="Arial" w:cs="Arial"/>
                <w:b/>
                <w:lang w:val="en-US" w:eastAsia="en-US"/>
              </w:rPr>
            </w:pPr>
            <w:r w:rsidRPr="00EF3267">
              <w:rPr>
                <w:rFonts w:ascii="Arial" w:hAnsi="Arial" w:cs="Arial"/>
                <w:b/>
                <w:lang w:val="en-US" w:eastAsia="en-US"/>
              </w:rPr>
              <w:t>T20.1-4/22G</w:t>
            </w:r>
          </w:p>
          <w:p w:rsidR="00DA01D0" w:rsidRPr="00AD3051" w:rsidRDefault="00AD3051" w:rsidP="005954DF">
            <w:pPr>
              <w:pStyle w:val="1"/>
              <w:spacing w:before="0" w:beforeAutospacing="0" w:after="0" w:afterAutospacing="0" w:line="288" w:lineRule="atLeast"/>
              <w:jc w:val="both"/>
              <w:rPr>
                <w:rFonts w:ascii="Arial" w:hAnsi="Arial" w:cs="Arial"/>
                <w:b/>
                <w:lang w:val="en-US" w:eastAsia="en-US"/>
              </w:rPr>
            </w:pPr>
            <w:r w:rsidRPr="00AD3051">
              <w:rPr>
                <w:rFonts w:ascii="Arial" w:hAnsi="Arial" w:cs="Arial"/>
                <w:b/>
                <w:lang w:val="en-US" w:eastAsia="en-US"/>
              </w:rPr>
              <w:t>MFY 2016 W25</w:t>
            </w:r>
          </w:p>
          <w:p w:rsidR="00AD3051" w:rsidRPr="00AD3051" w:rsidRDefault="00AD3051" w:rsidP="005954DF">
            <w:pPr>
              <w:pStyle w:val="1"/>
              <w:spacing w:before="0" w:beforeAutospacing="0" w:after="0" w:afterAutospacing="0" w:line="288" w:lineRule="atLeast"/>
              <w:jc w:val="both"/>
              <w:rPr>
                <w:rFonts w:ascii="Arial" w:hAnsi="Arial" w:cs="Arial"/>
                <w:b/>
                <w:lang w:val="en-US" w:eastAsia="en-US"/>
              </w:rPr>
            </w:pPr>
            <w:r w:rsidRPr="00AD3051">
              <w:rPr>
                <w:rFonts w:ascii="Arial" w:hAnsi="Arial" w:cs="Arial"/>
                <w:b/>
                <w:lang w:val="en-US" w:eastAsia="en-US"/>
              </w:rPr>
              <w:t>15KW</w:t>
            </w:r>
          </w:p>
          <w:p w:rsidR="00AD3051" w:rsidRPr="00AD3051" w:rsidRDefault="00AD3051" w:rsidP="005954DF">
            <w:pPr>
              <w:pStyle w:val="1"/>
              <w:spacing w:before="0" w:beforeAutospacing="0" w:after="0" w:afterAutospacing="0" w:line="288" w:lineRule="atLeast"/>
              <w:jc w:val="both"/>
              <w:rPr>
                <w:rFonts w:ascii="Arial" w:hAnsi="Arial" w:cs="Arial"/>
                <w:b/>
                <w:lang w:val="en-US" w:eastAsia="en-US"/>
              </w:rPr>
            </w:pPr>
            <w:r w:rsidRPr="00AD3051">
              <w:rPr>
                <w:rFonts w:ascii="Arial" w:hAnsi="Arial" w:cs="Arial"/>
                <w:b/>
                <w:lang w:val="en-US" w:eastAsia="en-US"/>
              </w:rPr>
              <w:t>H 30,1</w:t>
            </w:r>
          </w:p>
          <w:p w:rsidR="00DA01D0" w:rsidRPr="00AD3051" w:rsidRDefault="00AD3051" w:rsidP="005954DF">
            <w:pPr>
              <w:pStyle w:val="1"/>
              <w:spacing w:before="0" w:beforeAutospacing="0" w:after="0" w:afterAutospacing="0" w:line="288" w:lineRule="atLeast"/>
              <w:jc w:val="both"/>
              <w:rPr>
                <w:rFonts w:ascii="Arial" w:hAnsi="Arial" w:cs="Arial"/>
                <w:b/>
                <w:lang w:val="en-US" w:eastAsia="en-US"/>
              </w:rPr>
            </w:pPr>
            <w:r w:rsidRPr="00AD3051">
              <w:rPr>
                <w:rFonts w:ascii="Arial" w:hAnsi="Arial" w:cs="Arial"/>
                <w:b/>
                <w:lang w:val="en-US" w:eastAsia="en-US"/>
              </w:rPr>
              <w:t>SP 52.OA</w:t>
            </w:r>
          </w:p>
          <w:p w:rsidR="00AD3051" w:rsidRPr="00AD3051" w:rsidRDefault="00AD3051" w:rsidP="005954DF">
            <w:pPr>
              <w:pStyle w:val="1"/>
              <w:spacing w:before="0" w:beforeAutospacing="0" w:after="0" w:afterAutospacing="0" w:line="288" w:lineRule="atLeast"/>
              <w:jc w:val="both"/>
              <w:rPr>
                <w:rFonts w:ascii="Arial" w:hAnsi="Arial" w:cs="Arial"/>
                <w:b/>
                <w:lang w:val="en-US" w:eastAsia="en-US"/>
              </w:rPr>
            </w:pPr>
            <w:r w:rsidRPr="00AD3051">
              <w:rPr>
                <w:rFonts w:ascii="Arial" w:hAnsi="Arial" w:cs="Arial"/>
                <w:b/>
                <w:lang w:val="en-US" w:eastAsia="en-US"/>
              </w:rPr>
              <w:t>SF 1.00/SF 30.50A</w:t>
            </w:r>
          </w:p>
          <w:p w:rsidR="00AD3051" w:rsidRPr="00AD3051" w:rsidRDefault="00AD3051" w:rsidP="005954DF">
            <w:pPr>
              <w:pStyle w:val="1"/>
              <w:spacing w:before="0" w:beforeAutospacing="0" w:after="0" w:afterAutospacing="0" w:line="288" w:lineRule="atLeast"/>
              <w:jc w:val="both"/>
              <w:rPr>
                <w:b/>
                <w:lang w:val="en-US" w:eastAsia="en-US"/>
              </w:rPr>
            </w:pPr>
            <w:r w:rsidRPr="00AD3051">
              <w:rPr>
                <w:rFonts w:ascii="Arial" w:hAnsi="Arial" w:cs="Arial"/>
                <w:b/>
                <w:lang w:val="en-US" w:eastAsia="en-US"/>
              </w:rPr>
              <w:t>S/N 650277536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A01D0" w:rsidRDefault="002C7A06" w:rsidP="005954DF">
            <w:pPr>
              <w:jc w:val="center"/>
              <w:rPr>
                <w:b/>
                <w:lang w:eastAsia="en-US"/>
              </w:rPr>
            </w:pPr>
            <w:r>
              <w:rPr>
                <w:b/>
                <w:lang w:eastAsia="en-US"/>
              </w:rPr>
              <w:t>2</w:t>
            </w:r>
          </w:p>
        </w:tc>
      </w:tr>
    </w:tbl>
    <w:p w:rsidR="00536779" w:rsidRDefault="00AB0578" w:rsidP="00536779">
      <w:pPr>
        <w:pStyle w:val="a3"/>
        <w:rPr>
          <w:rFonts w:ascii="Arial" w:hAnsi="Arial" w:cs="Arial"/>
          <w:b/>
        </w:rPr>
      </w:pPr>
      <w:r>
        <w:rPr>
          <w:rFonts w:ascii="Arial" w:hAnsi="Arial" w:cs="Arial"/>
          <w:b/>
        </w:rPr>
        <w:t>Πληροφο</w:t>
      </w:r>
      <w:r w:rsidR="00AD3051">
        <w:rPr>
          <w:rFonts w:ascii="Arial" w:hAnsi="Arial" w:cs="Arial"/>
          <w:b/>
        </w:rPr>
        <w:t xml:space="preserve">ρίες: Καρακωνσταντίνος Γρηγόρης </w:t>
      </w:r>
      <w:r>
        <w:rPr>
          <w:rFonts w:ascii="Arial" w:hAnsi="Arial" w:cs="Arial"/>
          <w:b/>
        </w:rPr>
        <w:t>τηλ.</w:t>
      </w:r>
      <w:r w:rsidR="006358AE">
        <w:rPr>
          <w:rFonts w:ascii="Arial" w:hAnsi="Arial" w:cs="Arial"/>
          <w:b/>
        </w:rPr>
        <w:t xml:space="preserve"> επικ.</w:t>
      </w:r>
      <w:r w:rsidR="006358AE" w:rsidRPr="006358AE">
        <w:t xml:space="preserve"> </w:t>
      </w:r>
      <w:r w:rsidR="006358AE" w:rsidRPr="006358AE">
        <w:rPr>
          <w:rFonts w:ascii="Arial" w:hAnsi="Arial" w:cs="Arial"/>
          <w:b/>
        </w:rPr>
        <w:t>6936806764</w:t>
      </w:r>
    </w:p>
    <w:p w:rsidR="00292A32" w:rsidRDefault="00292A32" w:rsidP="00536779">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6358AE">
        <w:rPr>
          <w:rFonts w:ascii="Arial" w:hAnsi="Arial" w:cs="Arial"/>
        </w:rPr>
        <w:t>Παρασκευή</w:t>
      </w:r>
      <w:r w:rsidR="002A0944" w:rsidRPr="002A0944">
        <w:rPr>
          <w:rFonts w:ascii="Arial" w:hAnsi="Arial" w:cs="Arial"/>
        </w:rPr>
        <w:t xml:space="preserve"> </w:t>
      </w:r>
      <w:r w:rsidR="006358AE">
        <w:rPr>
          <w:rFonts w:ascii="Arial" w:hAnsi="Arial" w:cs="Arial"/>
        </w:rPr>
        <w:t>15-11</w:t>
      </w:r>
      <w:r w:rsidR="002A0944" w:rsidRPr="002A0944">
        <w:rPr>
          <w:rFonts w:ascii="Arial" w:hAnsi="Arial" w:cs="Arial"/>
        </w:rPr>
        <w:t>-2019</w:t>
      </w:r>
      <w:r w:rsidR="002A0944">
        <w:rPr>
          <w:rFonts w:ascii="Arial" w:hAnsi="Arial" w:cs="Arial"/>
          <w:b/>
        </w:rPr>
        <w:t xml:space="preserve"> </w:t>
      </w:r>
      <w:r w:rsidR="006358AE">
        <w:rPr>
          <w:rFonts w:ascii="Arial" w:hAnsi="Arial" w:cs="Arial"/>
        </w:rPr>
        <w:t>και ώρα 12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6358AE">
        <w:rPr>
          <w:rFonts w:ascii="Arial" w:hAnsi="Arial" w:cs="Arial"/>
        </w:rPr>
        <w:t>Παρασκευή 15-11</w:t>
      </w:r>
      <w:r w:rsidR="002A0944" w:rsidRPr="002A0944">
        <w:rPr>
          <w:rFonts w:ascii="Arial" w:hAnsi="Arial" w:cs="Arial"/>
        </w:rPr>
        <w:t>-2019</w:t>
      </w:r>
      <w:r w:rsidR="002A0944">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01728C">
        <w:rPr>
          <w:rFonts w:ascii="Arial" w:hAnsi="Arial" w:cs="Arial"/>
        </w:rPr>
        <w:t>Τριάντα (30) ημέρες</w:t>
      </w:r>
      <w:r w:rsidRPr="008F6275">
        <w:rPr>
          <w:rFonts w:ascii="Arial" w:hAnsi="Arial" w:cs="Arial"/>
        </w:rPr>
        <w:t xml:space="preserve">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Default="00996571" w:rsidP="00292A32">
      <w:pPr>
        <w:pStyle w:val="a3"/>
        <w:tabs>
          <w:tab w:val="left" w:pos="4253"/>
        </w:tabs>
        <w:rPr>
          <w:rFonts w:ascii="Arial" w:hAnsi="Arial" w:cs="Arial"/>
          <w:b/>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006358AE">
        <w:rPr>
          <w:rFonts w:ascii="Arial" w:hAnsi="Arial" w:cs="Arial"/>
        </w:rPr>
        <w:t xml:space="preserve"> Καρά Τεπές</w:t>
      </w:r>
    </w:p>
    <w:p w:rsidR="00996571" w:rsidRPr="00E4682D" w:rsidRDefault="00996571" w:rsidP="006358AE">
      <w:pPr>
        <w:pStyle w:val="a3"/>
        <w:rPr>
          <w:rFonts w:ascii="Arial" w:hAnsi="Arial" w:cs="Arial"/>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6358AE" w:rsidRPr="00E4682D" w:rsidRDefault="006358AE" w:rsidP="00996571">
      <w:pPr>
        <w:rPr>
          <w:rFonts w:ascii="Arial" w:hAnsi="Arial" w:cs="Arial"/>
          <w:sz w:val="22"/>
          <w:szCs w:val="22"/>
        </w:rPr>
      </w:pPr>
    </w:p>
    <w:p w:rsidR="00996571" w:rsidRPr="00E4682D" w:rsidRDefault="00996571" w:rsidP="006358AE">
      <w:pPr>
        <w:tabs>
          <w:tab w:val="left" w:pos="7241"/>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D0A" w:rsidRDefault="00DD5D0A" w:rsidP="00520154">
      <w:r>
        <w:separator/>
      </w:r>
    </w:p>
  </w:endnote>
  <w:endnote w:type="continuationSeparator" w:id="0">
    <w:p w:rsidR="00DD5D0A" w:rsidRDefault="00DD5D0A"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D0A" w:rsidRDefault="00DD5D0A" w:rsidP="00520154">
      <w:r>
        <w:separator/>
      </w:r>
    </w:p>
  </w:footnote>
  <w:footnote w:type="continuationSeparator" w:id="0">
    <w:p w:rsidR="00DD5D0A" w:rsidRDefault="00DD5D0A"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1728C"/>
    <w:rsid w:val="00025B61"/>
    <w:rsid w:val="0004212F"/>
    <w:rsid w:val="0004757E"/>
    <w:rsid w:val="00057197"/>
    <w:rsid w:val="00082C88"/>
    <w:rsid w:val="000A3720"/>
    <w:rsid w:val="000D07F3"/>
    <w:rsid w:val="000D5CC0"/>
    <w:rsid w:val="000F1797"/>
    <w:rsid w:val="000F368E"/>
    <w:rsid w:val="00145F73"/>
    <w:rsid w:val="00146E92"/>
    <w:rsid w:val="00147936"/>
    <w:rsid w:val="00161596"/>
    <w:rsid w:val="0017029F"/>
    <w:rsid w:val="0017441F"/>
    <w:rsid w:val="001758E2"/>
    <w:rsid w:val="001B285F"/>
    <w:rsid w:val="001B3230"/>
    <w:rsid w:val="001B40A3"/>
    <w:rsid w:val="0020139F"/>
    <w:rsid w:val="00230FE1"/>
    <w:rsid w:val="002330C1"/>
    <w:rsid w:val="002331FB"/>
    <w:rsid w:val="00242BB5"/>
    <w:rsid w:val="0025559E"/>
    <w:rsid w:val="002773A2"/>
    <w:rsid w:val="00280CB8"/>
    <w:rsid w:val="00292A32"/>
    <w:rsid w:val="00294A17"/>
    <w:rsid w:val="002A0944"/>
    <w:rsid w:val="002C7A06"/>
    <w:rsid w:val="002E37D3"/>
    <w:rsid w:val="002F12D6"/>
    <w:rsid w:val="00323E41"/>
    <w:rsid w:val="003263DA"/>
    <w:rsid w:val="00333590"/>
    <w:rsid w:val="003B1F72"/>
    <w:rsid w:val="003C22B9"/>
    <w:rsid w:val="003C56BE"/>
    <w:rsid w:val="003D7B27"/>
    <w:rsid w:val="003E3A7C"/>
    <w:rsid w:val="00440344"/>
    <w:rsid w:val="00444601"/>
    <w:rsid w:val="0045311A"/>
    <w:rsid w:val="00463959"/>
    <w:rsid w:val="00480D72"/>
    <w:rsid w:val="004A2F5E"/>
    <w:rsid w:val="004A4106"/>
    <w:rsid w:val="004D108F"/>
    <w:rsid w:val="004E581D"/>
    <w:rsid w:val="004F4235"/>
    <w:rsid w:val="005118D9"/>
    <w:rsid w:val="005128E6"/>
    <w:rsid w:val="00520154"/>
    <w:rsid w:val="00536779"/>
    <w:rsid w:val="0055400F"/>
    <w:rsid w:val="00554214"/>
    <w:rsid w:val="00561EA5"/>
    <w:rsid w:val="005A1654"/>
    <w:rsid w:val="005D1802"/>
    <w:rsid w:val="00603BF6"/>
    <w:rsid w:val="0062294F"/>
    <w:rsid w:val="0062371C"/>
    <w:rsid w:val="006358AE"/>
    <w:rsid w:val="006447D0"/>
    <w:rsid w:val="00647645"/>
    <w:rsid w:val="00650853"/>
    <w:rsid w:val="00654A7B"/>
    <w:rsid w:val="0069681B"/>
    <w:rsid w:val="006A2639"/>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0689F"/>
    <w:rsid w:val="00813512"/>
    <w:rsid w:val="008501B6"/>
    <w:rsid w:val="0086590D"/>
    <w:rsid w:val="0088146D"/>
    <w:rsid w:val="008978DC"/>
    <w:rsid w:val="008B60DA"/>
    <w:rsid w:val="008B7579"/>
    <w:rsid w:val="00907A18"/>
    <w:rsid w:val="00926B7D"/>
    <w:rsid w:val="009313E3"/>
    <w:rsid w:val="009477F1"/>
    <w:rsid w:val="00964B21"/>
    <w:rsid w:val="0097770F"/>
    <w:rsid w:val="00983510"/>
    <w:rsid w:val="00996571"/>
    <w:rsid w:val="009B211C"/>
    <w:rsid w:val="009C51F7"/>
    <w:rsid w:val="009D4AF3"/>
    <w:rsid w:val="009E4797"/>
    <w:rsid w:val="00A37569"/>
    <w:rsid w:val="00A53B3D"/>
    <w:rsid w:val="00A75364"/>
    <w:rsid w:val="00A77E76"/>
    <w:rsid w:val="00A86D8B"/>
    <w:rsid w:val="00AB0578"/>
    <w:rsid w:val="00AB0CB5"/>
    <w:rsid w:val="00AB5E19"/>
    <w:rsid w:val="00AD3051"/>
    <w:rsid w:val="00AE3219"/>
    <w:rsid w:val="00AE3D14"/>
    <w:rsid w:val="00B50E3C"/>
    <w:rsid w:val="00B626EC"/>
    <w:rsid w:val="00B6309A"/>
    <w:rsid w:val="00B93232"/>
    <w:rsid w:val="00BA069B"/>
    <w:rsid w:val="00BB4697"/>
    <w:rsid w:val="00BC4A4D"/>
    <w:rsid w:val="00BC6F7B"/>
    <w:rsid w:val="00BD0CDF"/>
    <w:rsid w:val="00BD52EA"/>
    <w:rsid w:val="00BE4ED6"/>
    <w:rsid w:val="00BF3562"/>
    <w:rsid w:val="00C21775"/>
    <w:rsid w:val="00C2665F"/>
    <w:rsid w:val="00C31E38"/>
    <w:rsid w:val="00C72667"/>
    <w:rsid w:val="00C759BB"/>
    <w:rsid w:val="00C93C76"/>
    <w:rsid w:val="00C9699A"/>
    <w:rsid w:val="00CA6828"/>
    <w:rsid w:val="00CC2BB8"/>
    <w:rsid w:val="00CC3E11"/>
    <w:rsid w:val="00CD180F"/>
    <w:rsid w:val="00D02223"/>
    <w:rsid w:val="00D22A96"/>
    <w:rsid w:val="00D2371F"/>
    <w:rsid w:val="00D55891"/>
    <w:rsid w:val="00D92533"/>
    <w:rsid w:val="00DA00BB"/>
    <w:rsid w:val="00DA01D0"/>
    <w:rsid w:val="00DA7C51"/>
    <w:rsid w:val="00DD2FF2"/>
    <w:rsid w:val="00DD5D0A"/>
    <w:rsid w:val="00DE17D2"/>
    <w:rsid w:val="00DE2C63"/>
    <w:rsid w:val="00E02331"/>
    <w:rsid w:val="00E13BD2"/>
    <w:rsid w:val="00E30103"/>
    <w:rsid w:val="00E45AE0"/>
    <w:rsid w:val="00E4682D"/>
    <w:rsid w:val="00E500CE"/>
    <w:rsid w:val="00E62CD5"/>
    <w:rsid w:val="00E70922"/>
    <w:rsid w:val="00E753BB"/>
    <w:rsid w:val="00E75E94"/>
    <w:rsid w:val="00E76605"/>
    <w:rsid w:val="00E93C70"/>
    <w:rsid w:val="00EB5CD4"/>
    <w:rsid w:val="00EB7DAA"/>
    <w:rsid w:val="00EE3AAB"/>
    <w:rsid w:val="00EE45A4"/>
    <w:rsid w:val="00EF3267"/>
    <w:rsid w:val="00EF372C"/>
    <w:rsid w:val="00F10F58"/>
    <w:rsid w:val="00F201DD"/>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FD5C46-7974-41CB-BBCE-7D99119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12897">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DC7F7-3459-473B-8DAF-A7052D56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1013</Words>
  <Characters>5476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57</cp:revision>
  <dcterms:created xsi:type="dcterms:W3CDTF">2015-06-10T17:55:00Z</dcterms:created>
  <dcterms:modified xsi:type="dcterms:W3CDTF">2019-11-12T11:39:00Z</dcterms:modified>
</cp:coreProperties>
</file>